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74EC3" w:rsidRPr="00C466EF" w:rsidTr="00B17C18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PersonalInfoHeading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ASMENINĖ INFORMACIJA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NameFiel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Laimutė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Papartienė</w:t>
            </w:r>
            <w:proofErr w:type="spellEnd"/>
          </w:p>
        </w:tc>
      </w:tr>
      <w:tr w:rsidR="00974EC3" w:rsidRPr="00C466EF" w:rsidTr="00B17C18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</w:tr>
      <w:tr w:rsidR="00974EC3" w:rsidRPr="00C466EF" w:rsidTr="00B17C18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74EC3" w:rsidRPr="00C466EF" w:rsidRDefault="00974EC3" w:rsidP="00B17C18">
            <w:pPr>
              <w:pStyle w:val="ECVLeftHeading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8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</w:rPr>
              <w:t>Degaičių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skg..</w:t>
            </w:r>
            <w:proofErr w:type="gramEnd"/>
            <w:r>
              <w:rPr>
                <w:rFonts w:ascii="Times New Roman" w:hAnsi="Times New Roman" w:cs="Times New Roman"/>
              </w:rPr>
              <w:t xml:space="preserve">2,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Telšiai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66EF">
              <w:rPr>
                <w:rFonts w:ascii="Times New Roman" w:hAnsi="Times New Roman" w:cs="Times New Roman"/>
              </w:rPr>
              <w:t>Lietuva</w:t>
            </w:r>
            <w:proofErr w:type="spellEnd"/>
            <w:r w:rsidRPr="00C466E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C466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LT – 87108 </w:t>
            </w:r>
          </w:p>
        </w:tc>
      </w:tr>
      <w:tr w:rsidR="00974EC3" w:rsidRPr="00C466EF" w:rsidTr="00B17C18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974EC3" w:rsidRPr="00C466EF" w:rsidRDefault="00974EC3" w:rsidP="00B17C18">
            <w:pPr>
              <w:tabs>
                <w:tab w:val="right" w:pos="8218"/>
              </w:tabs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7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="00C8579C">
              <w:rPr>
                <w:rStyle w:val="ECVContactDetails"/>
                <w:rFonts w:ascii="Times New Roman" w:hAnsi="Times New Roman" w:cs="Times New Roman"/>
              </w:rPr>
              <w:t>Darbo</w:t>
            </w:r>
            <w:proofErr w:type="spellEnd"/>
            <w:r w:rsidR="00C8579C">
              <w:rPr>
                <w:rStyle w:val="ECVContactDetails"/>
                <w:rFonts w:ascii="Times New Roman" w:hAnsi="Times New Roman" w:cs="Times New Roman"/>
              </w:rPr>
              <w:t xml:space="preserve">  </w:t>
            </w:r>
            <w:r w:rsidR="00C8579C" w:rsidRPr="00C466EF">
              <w:rPr>
                <w:rStyle w:val="ECVContactDetails"/>
                <w:rFonts w:ascii="Times New Roman" w:hAnsi="Times New Roman" w:cs="Times New Roman"/>
              </w:rPr>
              <w:t>(</w:t>
            </w:r>
            <w:proofErr w:type="gramEnd"/>
            <w:r w:rsidR="00C8579C" w:rsidRPr="00C466EF">
              <w:rPr>
                <w:rStyle w:val="ECVContactDetails"/>
                <w:rFonts w:ascii="Times New Roman" w:hAnsi="Times New Roman" w:cs="Times New Roman"/>
              </w:rPr>
              <w:t xml:space="preserve">+370) 444 </w:t>
            </w:r>
            <w:r w:rsidR="00C8579C">
              <w:rPr>
                <w:rStyle w:val="ECVContactDetails"/>
                <w:rFonts w:ascii="Times New Roman" w:hAnsi="Times New Roman" w:cs="Times New Roman"/>
              </w:rPr>
              <w:t>60231</w:t>
            </w:r>
            <w:r>
              <w:rPr>
                <w:rStyle w:val="ECVContactDetails"/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974EC3" w:rsidRPr="00C466EF" w:rsidTr="00B17C18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6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l.papartiene</w:t>
            </w:r>
            <w:r w:rsidRPr="00C466EF">
              <w:rPr>
                <w:rFonts w:ascii="Times New Roman" w:hAnsi="Times New Roman" w:cs="Times New Roman"/>
              </w:rPr>
              <w:t xml:space="preserve">@gmail.com </w:t>
            </w:r>
          </w:p>
        </w:tc>
      </w:tr>
      <w:tr w:rsidR="00974EC3" w:rsidRPr="00C466EF" w:rsidTr="00B17C18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GenderRow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Style w:val="ECVHeadingContactDetails"/>
                <w:rFonts w:ascii="Times New Roman" w:hAnsi="Times New Roman" w:cs="Times New Roman"/>
              </w:rPr>
              <w:t>Gimimo</w:t>
            </w:r>
            <w:proofErr w:type="spellEnd"/>
            <w:r w:rsidRPr="00C466EF">
              <w:rPr>
                <w:rStyle w:val="ECVHeadingContactDetails"/>
                <w:rFonts w:ascii="Times New Roman" w:hAnsi="Times New Roman" w:cs="Times New Roman"/>
              </w:rPr>
              <w:t xml:space="preserve"> data </w:t>
            </w:r>
            <w:r>
              <w:rPr>
                <w:rStyle w:val="ECVContactDetails"/>
                <w:rFonts w:ascii="Times New Roman" w:hAnsi="Times New Roman" w:cs="Times New Roman"/>
              </w:rPr>
              <w:t>1960 – 11 - 02</w:t>
            </w:r>
            <w:r w:rsidRPr="00C466EF">
              <w:rPr>
                <w:rStyle w:val="ECVContactDetails"/>
                <w:rFonts w:ascii="Times New Roman" w:hAnsi="Times New Roman" w:cs="Times New Roman"/>
              </w:rPr>
              <w:t xml:space="preserve"> </w:t>
            </w:r>
            <w:r w:rsidRPr="00C466EF">
              <w:rPr>
                <w:rStyle w:val="ECVHeadingContactDetails"/>
                <w:rFonts w:ascii="Times New Roman" w:hAnsi="Times New Roman" w:cs="Times New Roman"/>
              </w:rPr>
              <w:t xml:space="preserve">| </w:t>
            </w:r>
            <w:proofErr w:type="spellStart"/>
            <w:r w:rsidRPr="00C466EF">
              <w:rPr>
                <w:rStyle w:val="ECVHeadingContactDetails"/>
                <w:rFonts w:ascii="Times New Roman" w:hAnsi="Times New Roman" w:cs="Times New Roman"/>
              </w:rPr>
              <w:t>Pilietybė</w:t>
            </w:r>
            <w:proofErr w:type="spellEnd"/>
            <w:r>
              <w:rPr>
                <w:rStyle w:val="ECVHeadingContactDetails"/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Style w:val="ECVContactDetails"/>
                <w:rFonts w:ascii="Times New Roman" w:hAnsi="Times New Roman" w:cs="Times New Roman"/>
              </w:rPr>
              <w:t>l</w:t>
            </w:r>
            <w:r>
              <w:rPr>
                <w:rStyle w:val="ECVContactDetails"/>
                <w:rFonts w:ascii="Times New Roman" w:hAnsi="Times New Roman" w:cs="Times New Roman"/>
              </w:rPr>
              <w:t>ietuv</w:t>
            </w:r>
            <w:r w:rsidRPr="00C466EF">
              <w:rPr>
                <w:rStyle w:val="ECVContactDetails"/>
                <w:rFonts w:ascii="Times New Roman" w:hAnsi="Times New Roman" w:cs="Times New Roman"/>
              </w:rPr>
              <w:t>ė</w:t>
            </w:r>
            <w:proofErr w:type="spellEnd"/>
          </w:p>
        </w:tc>
      </w:tr>
    </w:tbl>
    <w:p w:rsidR="00974EC3" w:rsidRPr="00C466EF" w:rsidRDefault="00974EC3" w:rsidP="00974EC3">
      <w:pPr>
        <w:pStyle w:val="ECVTex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74EC3" w:rsidRPr="00C466EF" w:rsidTr="00B17C18">
        <w:trPr>
          <w:trHeight w:val="170"/>
        </w:trPr>
        <w:tc>
          <w:tcPr>
            <w:tcW w:w="2835" w:type="dxa"/>
            <w:shd w:val="clear" w:color="auto" w:fill="auto"/>
          </w:tcPr>
          <w:p w:rsidR="00974EC3" w:rsidRPr="00C466EF" w:rsidRDefault="00974EC3" w:rsidP="00B17C18">
            <w:pPr>
              <w:pStyle w:val="ECVLeftHeading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DARBO PATIRTIS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74EC3" w:rsidRPr="00C466EF" w:rsidRDefault="00974EC3" w:rsidP="00B17C18">
            <w:pPr>
              <w:pStyle w:val="ECVBlueBox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EC3" w:rsidRPr="00C466EF" w:rsidRDefault="00974EC3" w:rsidP="00974EC3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7419"/>
      </w:tblGrid>
      <w:tr w:rsidR="00974EC3" w:rsidRPr="00C466EF" w:rsidTr="00B17C18">
        <w:trPr>
          <w:trHeight w:val="1444"/>
        </w:trPr>
        <w:tc>
          <w:tcPr>
            <w:tcW w:w="2787" w:type="dxa"/>
            <w:vMerge w:val="restart"/>
            <w:shd w:val="clear" w:color="auto" w:fill="auto"/>
          </w:tcPr>
          <w:p w:rsidR="00974EC3" w:rsidRDefault="00D54837" w:rsidP="00D54837">
            <w:pPr>
              <w:pStyle w:val="ECVDat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74EC3">
              <w:rPr>
                <w:rFonts w:ascii="Times New Roman" w:hAnsi="Times New Roman" w:cs="Times New Roman"/>
              </w:rPr>
              <w:t xml:space="preserve">1996-01-15 - </w:t>
            </w:r>
            <w:proofErr w:type="spellStart"/>
            <w:r w:rsidR="00974EC3">
              <w:rPr>
                <w:rFonts w:ascii="Times New Roman" w:hAnsi="Times New Roman" w:cs="Times New Roman"/>
              </w:rPr>
              <w:t>Šiuo</w:t>
            </w:r>
            <w:proofErr w:type="spellEnd"/>
            <w:r w:rsidR="00974E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EC3">
              <w:rPr>
                <w:rFonts w:ascii="Times New Roman" w:hAnsi="Times New Roman" w:cs="Times New Roman"/>
              </w:rPr>
              <w:t>metu</w:t>
            </w:r>
            <w:proofErr w:type="spellEnd"/>
          </w:p>
          <w:p w:rsidR="00974EC3" w:rsidRDefault="00974EC3" w:rsidP="00B17C18">
            <w:pPr>
              <w:pStyle w:val="ECVDate"/>
              <w:rPr>
                <w:rFonts w:ascii="Times New Roman" w:hAnsi="Times New Roman" w:cs="Times New Roman"/>
              </w:rPr>
            </w:pPr>
          </w:p>
          <w:p w:rsidR="00974EC3" w:rsidRDefault="00974EC3" w:rsidP="00B17C18">
            <w:pPr>
              <w:pStyle w:val="ECVDate"/>
              <w:jc w:val="center"/>
              <w:rPr>
                <w:rFonts w:ascii="Times New Roman" w:hAnsi="Times New Roman" w:cs="Times New Roman"/>
              </w:rPr>
            </w:pPr>
          </w:p>
          <w:p w:rsidR="00974EC3" w:rsidRDefault="00974EC3" w:rsidP="00B17C18">
            <w:pPr>
              <w:pStyle w:val="ECVDate"/>
              <w:jc w:val="center"/>
              <w:rPr>
                <w:rFonts w:ascii="Times New Roman" w:hAnsi="Times New Roman" w:cs="Times New Roman"/>
              </w:rPr>
            </w:pPr>
          </w:p>
          <w:p w:rsidR="00974EC3" w:rsidRDefault="00974EC3" w:rsidP="00B17C18">
            <w:pPr>
              <w:pStyle w:val="ECVDate"/>
              <w:jc w:val="center"/>
              <w:rPr>
                <w:rFonts w:ascii="Times New Roman" w:hAnsi="Times New Roman" w:cs="Times New Roman"/>
              </w:rPr>
            </w:pPr>
          </w:p>
          <w:p w:rsidR="00974EC3" w:rsidRDefault="00974EC3" w:rsidP="00B17C18">
            <w:pPr>
              <w:pStyle w:val="ECVDat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1993-06-01 – 1996-01-15  </w:t>
            </w:r>
          </w:p>
          <w:p w:rsidR="00974EC3" w:rsidRDefault="00974EC3" w:rsidP="00B17C18">
            <w:pPr>
              <w:pStyle w:val="ECVDate"/>
              <w:jc w:val="center"/>
              <w:rPr>
                <w:rFonts w:ascii="Times New Roman" w:hAnsi="Times New Roman" w:cs="Times New Roman"/>
              </w:rPr>
            </w:pPr>
          </w:p>
          <w:p w:rsidR="00974EC3" w:rsidRDefault="00974EC3" w:rsidP="00B17C18">
            <w:pPr>
              <w:pStyle w:val="ECVDate"/>
              <w:jc w:val="center"/>
              <w:rPr>
                <w:rFonts w:ascii="Times New Roman" w:hAnsi="Times New Roman" w:cs="Times New Roman"/>
              </w:rPr>
            </w:pPr>
          </w:p>
          <w:p w:rsidR="00974EC3" w:rsidRDefault="00974EC3" w:rsidP="00B17C18">
            <w:pPr>
              <w:pStyle w:val="ECVDat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1989-07-18 – 1993-06-01</w:t>
            </w:r>
          </w:p>
          <w:p w:rsidR="00974EC3" w:rsidRDefault="00974EC3" w:rsidP="00974EC3">
            <w:pPr>
              <w:pStyle w:val="ECVDate"/>
              <w:jc w:val="left"/>
              <w:rPr>
                <w:rFonts w:ascii="Times New Roman" w:hAnsi="Times New Roman" w:cs="Times New Roman"/>
              </w:rPr>
            </w:pPr>
          </w:p>
          <w:p w:rsidR="00974EC3" w:rsidRDefault="00974EC3" w:rsidP="00974EC3">
            <w:pPr>
              <w:pStyle w:val="ECVDate"/>
              <w:jc w:val="left"/>
              <w:rPr>
                <w:rFonts w:ascii="Times New Roman" w:hAnsi="Times New Roman" w:cs="Times New Roman"/>
              </w:rPr>
            </w:pPr>
          </w:p>
          <w:p w:rsidR="00974EC3" w:rsidRDefault="00974EC3" w:rsidP="00974EC3">
            <w:pPr>
              <w:pStyle w:val="ECVDate"/>
              <w:jc w:val="left"/>
              <w:rPr>
                <w:rFonts w:ascii="Times New Roman" w:hAnsi="Times New Roman" w:cs="Times New Roman"/>
              </w:rPr>
            </w:pPr>
          </w:p>
          <w:p w:rsidR="00974EC3" w:rsidRPr="00C466EF" w:rsidRDefault="00974EC3" w:rsidP="00974EC3">
            <w:pPr>
              <w:pStyle w:val="ECVDat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1987-05-19 – 1989-05-11           </w:t>
            </w:r>
          </w:p>
        </w:tc>
        <w:tc>
          <w:tcPr>
            <w:tcW w:w="7419" w:type="dxa"/>
            <w:shd w:val="clear" w:color="auto" w:fill="auto"/>
          </w:tcPr>
          <w:p w:rsidR="00974EC3" w:rsidRDefault="00974EC3" w:rsidP="00B17C18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</w:p>
          <w:p w:rsidR="00974EC3" w:rsidRPr="00AC7929" w:rsidRDefault="00974EC3" w:rsidP="00B17C18">
            <w:pPr>
              <w:pStyle w:val="ECVSubSectionHeading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Telšių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lopšelis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darželis</w:t>
            </w:r>
            <w:proofErr w:type="spellEnd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“</w:t>
            </w: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Saulutė</w:t>
            </w:r>
            <w:proofErr w:type="spellEnd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”</w:t>
            </w:r>
          </w:p>
          <w:p w:rsidR="00974EC3" w:rsidRDefault="00974EC3" w:rsidP="00B17C18">
            <w:pPr>
              <w:pStyle w:val="ECVSubSectionHeading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Dariaus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Girėno</w:t>
            </w:r>
            <w:proofErr w:type="spellEnd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4, </w:t>
            </w: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Telšiai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- 87353</w:t>
            </w:r>
          </w:p>
          <w:p w:rsidR="00974EC3" w:rsidRDefault="00FF3A8E" w:rsidP="00B17C18">
            <w:pPr>
              <w:pStyle w:val="ECVSubSectionHeading"/>
              <w:rPr>
                <w:color w:val="3F3A38"/>
                <w:sz w:val="16"/>
              </w:rPr>
            </w:pPr>
            <w:hyperlink r:id="rId11" w:history="1">
              <w:r w:rsidR="00974EC3" w:rsidRPr="00DE2424">
                <w:rPr>
                  <w:color w:val="0000FF"/>
                  <w:sz w:val="16"/>
                  <w:u w:val="single"/>
                </w:rPr>
                <w:t>https://www.saulutetelsiai.lt/</w:t>
              </w:r>
            </w:hyperlink>
          </w:p>
          <w:p w:rsidR="00974EC3" w:rsidRDefault="00974EC3" w:rsidP="00B17C18">
            <w:pPr>
              <w:pStyle w:val="ECVSubSectionHeading"/>
              <w:rPr>
                <w:color w:val="3F3A38"/>
                <w:sz w:val="16"/>
              </w:rPr>
            </w:pPr>
          </w:p>
          <w:p w:rsidR="00974EC3" w:rsidRDefault="00974EC3" w:rsidP="00B17C18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Auklėtoja</w:t>
            </w:r>
            <w:proofErr w:type="spellEnd"/>
          </w:p>
          <w:p w:rsidR="00974EC3" w:rsidRPr="00974EC3" w:rsidRDefault="00974EC3" w:rsidP="00B17C18">
            <w:pPr>
              <w:pStyle w:val="ECVSubSectionHeading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Telšių</w:t>
            </w:r>
            <w:proofErr w:type="spellEnd"/>
            <w:r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m. </w:t>
            </w:r>
            <w:proofErr w:type="spellStart"/>
            <w:r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lopšelis-darželis</w:t>
            </w:r>
            <w:proofErr w:type="spellEnd"/>
            <w:r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“</w:t>
            </w:r>
            <w:proofErr w:type="spellStart"/>
            <w:r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Vaivorykštė</w:t>
            </w:r>
            <w:proofErr w:type="spellEnd"/>
            <w:r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”</w:t>
            </w:r>
          </w:p>
          <w:p w:rsidR="00974EC3" w:rsidRDefault="00974EC3" w:rsidP="00B17C18">
            <w:pPr>
              <w:pStyle w:val="ECVSubSectionHeading"/>
              <w:rPr>
                <w:rFonts w:ascii="Times New Roman" w:hAnsi="Times New Roman" w:cs="Times New Roman"/>
              </w:rPr>
            </w:pPr>
          </w:p>
          <w:p w:rsidR="00974EC3" w:rsidRPr="00C466EF" w:rsidRDefault="00974EC3" w:rsidP="00B17C18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Auklėtoja</w:t>
            </w:r>
            <w:proofErr w:type="spellEnd"/>
          </w:p>
        </w:tc>
      </w:tr>
      <w:tr w:rsidR="00974EC3" w:rsidRPr="00C466EF" w:rsidTr="00B17C18">
        <w:trPr>
          <w:trHeight w:val="712"/>
        </w:trPr>
        <w:tc>
          <w:tcPr>
            <w:tcW w:w="2787" w:type="dxa"/>
            <w:vMerge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9" w:type="dxa"/>
            <w:shd w:val="clear" w:color="auto" w:fill="auto"/>
          </w:tcPr>
          <w:p w:rsidR="00974EC3" w:rsidRDefault="00974EC3" w:rsidP="00B17C18">
            <w:pPr>
              <w:pStyle w:val="ECVOrganisationDetail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Telšių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</w:rPr>
              <w:t>vaikų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lopšelis-darželis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Žemaitukas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974EC3" w:rsidRDefault="00974EC3" w:rsidP="00B17C18">
            <w:pPr>
              <w:pStyle w:val="ECVOrganisationDetails"/>
              <w:rPr>
                <w:rFonts w:ascii="Times New Roman" w:hAnsi="Times New Roman" w:cs="Times New Roman"/>
              </w:rPr>
            </w:pPr>
          </w:p>
          <w:p w:rsidR="00974EC3" w:rsidRDefault="00974EC3" w:rsidP="00B17C18">
            <w:pPr>
              <w:pStyle w:val="ECVOrganisationDetails"/>
              <w:rPr>
                <w:rFonts w:ascii="Times New Roman" w:hAnsi="Times New Roman" w:cs="Times New Roman"/>
                <w:color w:val="365F91" w:themeColor="accent1" w:themeShade="BF"/>
                <w:sz w:val="22"/>
                <w:szCs w:val="22"/>
              </w:rPr>
            </w:pPr>
            <w:proofErr w:type="spellStart"/>
            <w:r w:rsidRPr="00974EC3">
              <w:rPr>
                <w:rFonts w:ascii="Times New Roman" w:hAnsi="Times New Roman" w:cs="Times New Roman"/>
                <w:color w:val="365F91" w:themeColor="accent1" w:themeShade="BF"/>
                <w:sz w:val="22"/>
                <w:szCs w:val="22"/>
              </w:rPr>
              <w:t>Auklėtoja</w:t>
            </w:r>
            <w:proofErr w:type="spellEnd"/>
          </w:p>
          <w:p w:rsidR="00974EC3" w:rsidRPr="00974EC3" w:rsidRDefault="00974EC3" w:rsidP="00974EC3">
            <w:pPr>
              <w:pStyle w:val="ECVOrganisationDetail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Kapsuko</w:t>
            </w:r>
            <w:proofErr w:type="spellEnd"/>
            <w:r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</w:rPr>
              <w:t>vaikų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lopšelis-darželis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Nr.11.</w:t>
            </w:r>
          </w:p>
        </w:tc>
      </w:tr>
      <w:tr w:rsidR="00974EC3" w:rsidRPr="00C466EF" w:rsidTr="00B17C18">
        <w:trPr>
          <w:trHeight w:val="58"/>
        </w:trPr>
        <w:tc>
          <w:tcPr>
            <w:tcW w:w="2787" w:type="dxa"/>
            <w:vMerge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9" w:type="dxa"/>
            <w:shd w:val="clear" w:color="auto" w:fill="auto"/>
            <w:vAlign w:val="bottom"/>
          </w:tcPr>
          <w:p w:rsidR="00974EC3" w:rsidRPr="00C466EF" w:rsidRDefault="00974EC3" w:rsidP="00B17C18">
            <w:pPr>
              <w:pStyle w:val="ECVBusinessSectorRow"/>
              <w:rPr>
                <w:rFonts w:ascii="Times New Roman" w:hAnsi="Times New Roman" w:cs="Times New Roman"/>
              </w:rPr>
            </w:pPr>
          </w:p>
        </w:tc>
      </w:tr>
    </w:tbl>
    <w:p w:rsidR="00974EC3" w:rsidRPr="00C466EF" w:rsidRDefault="00974EC3" w:rsidP="00974EC3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74EC3" w:rsidRPr="00C466EF" w:rsidTr="00B17C18">
        <w:tc>
          <w:tcPr>
            <w:tcW w:w="2834" w:type="dxa"/>
            <w:vMerge w:val="restart"/>
            <w:shd w:val="clear" w:color="auto" w:fill="auto"/>
          </w:tcPr>
          <w:p w:rsidR="00974EC3" w:rsidRPr="00C466EF" w:rsidRDefault="00974EC3" w:rsidP="00B17C18">
            <w:pPr>
              <w:pStyle w:val="ECV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1986-11-24 – 1987-03-31</w:t>
            </w:r>
          </w:p>
        </w:tc>
        <w:tc>
          <w:tcPr>
            <w:tcW w:w="7541" w:type="dxa"/>
            <w:shd w:val="clear" w:color="auto" w:fill="auto"/>
          </w:tcPr>
          <w:p w:rsidR="00974EC3" w:rsidRDefault="00974EC3" w:rsidP="00B17C18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Auklėtoja</w:t>
            </w:r>
            <w:proofErr w:type="spellEnd"/>
          </w:p>
          <w:p w:rsidR="00974EC3" w:rsidRPr="00974EC3" w:rsidRDefault="00D54837" w:rsidP="00B17C18">
            <w:pPr>
              <w:pStyle w:val="ECVSubSectionHeading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Mongolijos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LR,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karinis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miestelis</w:t>
            </w:r>
            <w:proofErr w:type="spellEnd"/>
            <w:r w:rsidR="00974EC3"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74EC3"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vidurinė</w:t>
            </w:r>
            <w:proofErr w:type="spellEnd"/>
            <w:r w:rsidR="00974EC3"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74EC3"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mokykla</w:t>
            </w:r>
            <w:proofErr w:type="spellEnd"/>
            <w:r w:rsidR="00974EC3"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Nr.22.</w:t>
            </w:r>
          </w:p>
        </w:tc>
      </w:tr>
      <w:tr w:rsidR="00974EC3" w:rsidRPr="00C466EF" w:rsidTr="00B17C18">
        <w:tc>
          <w:tcPr>
            <w:tcW w:w="2834" w:type="dxa"/>
            <w:vMerge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974EC3" w:rsidRPr="00C466EF" w:rsidRDefault="00974EC3" w:rsidP="00B17C18">
            <w:pPr>
              <w:pStyle w:val="ECVOrganisationDetails"/>
              <w:rPr>
                <w:rFonts w:ascii="Times New Roman" w:hAnsi="Times New Roman" w:cs="Times New Roman"/>
              </w:rPr>
            </w:pPr>
          </w:p>
        </w:tc>
      </w:tr>
    </w:tbl>
    <w:p w:rsidR="00974EC3" w:rsidRPr="00C466EF" w:rsidRDefault="00974EC3" w:rsidP="00974EC3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74EC3" w:rsidRPr="00C466EF" w:rsidTr="00B17C18">
        <w:tc>
          <w:tcPr>
            <w:tcW w:w="2834" w:type="dxa"/>
            <w:vMerge w:val="restart"/>
            <w:shd w:val="clear" w:color="auto" w:fill="auto"/>
          </w:tcPr>
          <w:p w:rsidR="00974EC3" w:rsidRPr="00C466EF" w:rsidRDefault="00974EC3" w:rsidP="00B17C18">
            <w:pPr>
              <w:pStyle w:val="ECV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1981-09-15 – 1983-08-22 </w:t>
            </w:r>
          </w:p>
        </w:tc>
        <w:tc>
          <w:tcPr>
            <w:tcW w:w="7541" w:type="dxa"/>
            <w:shd w:val="clear" w:color="auto" w:fill="auto"/>
          </w:tcPr>
          <w:p w:rsidR="00974EC3" w:rsidRPr="00C466EF" w:rsidRDefault="00974EC3" w:rsidP="00B17C18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Auklėtoja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EC3" w:rsidRPr="00C466EF" w:rsidTr="00B17C18">
        <w:tc>
          <w:tcPr>
            <w:tcW w:w="2834" w:type="dxa"/>
            <w:vMerge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974EC3" w:rsidRPr="00C466EF" w:rsidRDefault="00974EC3" w:rsidP="00B17C18">
            <w:pPr>
              <w:pStyle w:val="ECVOrganisationDetail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Klaipėdos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</w:rPr>
              <w:t>vaikų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lopšelis-darželis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Nr.49.</w:t>
            </w:r>
          </w:p>
        </w:tc>
      </w:tr>
    </w:tbl>
    <w:p w:rsidR="00974EC3" w:rsidRPr="00C466EF" w:rsidRDefault="00974EC3" w:rsidP="00974EC3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74EC3" w:rsidRPr="00C466EF" w:rsidTr="00B17C18">
        <w:tc>
          <w:tcPr>
            <w:tcW w:w="2834" w:type="dxa"/>
            <w:vMerge w:val="restart"/>
            <w:shd w:val="clear" w:color="auto" w:fill="auto"/>
          </w:tcPr>
          <w:p w:rsidR="00974EC3" w:rsidRPr="00DE2424" w:rsidRDefault="00974EC3" w:rsidP="00B17C18">
            <w:pPr>
              <w:pStyle w:val="ECVDate"/>
              <w:rPr>
                <w:rFonts w:ascii="Times New Roman" w:hAnsi="Times New Roman" w:cs="Times New Roman"/>
              </w:rPr>
            </w:pPr>
            <w:r w:rsidRPr="00DE242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79-09-01 – 1981-08-19</w:t>
            </w:r>
          </w:p>
        </w:tc>
        <w:tc>
          <w:tcPr>
            <w:tcW w:w="7541" w:type="dxa"/>
            <w:shd w:val="clear" w:color="auto" w:fill="auto"/>
          </w:tcPr>
          <w:p w:rsidR="00974EC3" w:rsidRPr="00974EC3" w:rsidRDefault="00974EC3" w:rsidP="00B17C18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 w:rsidRPr="00974EC3">
              <w:rPr>
                <w:rFonts w:ascii="Times New Roman" w:hAnsi="Times New Roman" w:cs="Times New Roman"/>
                <w:szCs w:val="22"/>
              </w:rPr>
              <w:t>Auklėtoja</w:t>
            </w:r>
            <w:proofErr w:type="spellEnd"/>
          </w:p>
          <w:p w:rsidR="00974EC3" w:rsidRPr="00974EC3" w:rsidRDefault="00974EC3" w:rsidP="00B17C18">
            <w:pPr>
              <w:pStyle w:val="ECVSubSectionHeading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Kapsuko</w:t>
            </w:r>
            <w:proofErr w:type="spellEnd"/>
            <w:r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m. </w:t>
            </w:r>
            <w:proofErr w:type="spellStart"/>
            <w:r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vaikų</w:t>
            </w:r>
            <w:proofErr w:type="spellEnd"/>
            <w:r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lopšelis-darželis</w:t>
            </w:r>
            <w:proofErr w:type="spellEnd"/>
            <w:r w:rsidRPr="00974E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Nr.3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974EC3" w:rsidRPr="00C466EF" w:rsidTr="00B17C18">
        <w:tc>
          <w:tcPr>
            <w:tcW w:w="2834" w:type="dxa"/>
            <w:vMerge/>
            <w:shd w:val="clear" w:color="auto" w:fill="auto"/>
          </w:tcPr>
          <w:p w:rsidR="00974EC3" w:rsidRPr="00DE2424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974EC3" w:rsidRPr="00DE2424" w:rsidRDefault="00974EC3" w:rsidP="00B17C18">
            <w:pPr>
              <w:pStyle w:val="ECVOrganisationDetails"/>
              <w:rPr>
                <w:rFonts w:ascii="Times New Roman" w:hAnsi="Times New Roman" w:cs="Times New Roman"/>
              </w:rPr>
            </w:pPr>
          </w:p>
        </w:tc>
      </w:tr>
    </w:tbl>
    <w:p w:rsidR="00974EC3" w:rsidRPr="00C466EF" w:rsidRDefault="00974EC3" w:rsidP="00974EC3">
      <w:pPr>
        <w:pStyle w:val="ECVTex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74EC3" w:rsidRPr="00C466EF" w:rsidTr="00B17C18">
        <w:trPr>
          <w:trHeight w:val="170"/>
        </w:trPr>
        <w:tc>
          <w:tcPr>
            <w:tcW w:w="2835" w:type="dxa"/>
            <w:shd w:val="clear" w:color="auto" w:fill="auto"/>
          </w:tcPr>
          <w:p w:rsidR="00974EC3" w:rsidRPr="00C466EF" w:rsidRDefault="00974EC3" w:rsidP="00B17C18">
            <w:pPr>
              <w:pStyle w:val="ECVLeftHeading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IŠSILAVINIMAS IR KVALIFIKACIJA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74EC3" w:rsidRPr="00C466EF" w:rsidRDefault="00974EC3" w:rsidP="00B17C18">
            <w:pPr>
              <w:pStyle w:val="ECVBlueBox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EC3" w:rsidRPr="00C466EF" w:rsidRDefault="00974EC3" w:rsidP="00974EC3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7531"/>
      </w:tblGrid>
      <w:tr w:rsidR="00974EC3" w:rsidRPr="00C466EF" w:rsidTr="00C8579C">
        <w:trPr>
          <w:trHeight w:val="881"/>
        </w:trPr>
        <w:tc>
          <w:tcPr>
            <w:tcW w:w="2829" w:type="dxa"/>
            <w:shd w:val="clear" w:color="auto" w:fill="auto"/>
          </w:tcPr>
          <w:p w:rsidR="00974EC3" w:rsidRPr="00C466EF" w:rsidRDefault="00974EC3" w:rsidP="00974EC3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1982-1985 m.                          </w:t>
            </w:r>
          </w:p>
        </w:tc>
        <w:tc>
          <w:tcPr>
            <w:tcW w:w="7531" w:type="dxa"/>
            <w:shd w:val="clear" w:color="auto" w:fill="auto"/>
          </w:tcPr>
          <w:p w:rsidR="00974EC3" w:rsidRDefault="00974EC3" w:rsidP="00B17C18">
            <w:pPr>
              <w:pStyle w:val="ECVOrganisationDetail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Ikimokyklinė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psichologija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Ikimokyklinės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psichologijos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dėstytojo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ikimokyklinio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auklėjimo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metodininko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kvalifikacija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4EC3" w:rsidRDefault="00974EC3" w:rsidP="00B17C18">
            <w:pPr>
              <w:pStyle w:val="ECVOrganisationDetail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Šiaulių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K.Preikšo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institutas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Šiauliai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66EF">
              <w:rPr>
                <w:rFonts w:ascii="Times New Roman" w:hAnsi="Times New Roman" w:cs="Times New Roman"/>
              </w:rPr>
              <w:t>Lietuva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) </w:t>
            </w:r>
          </w:p>
          <w:p w:rsidR="00974EC3" w:rsidRPr="00C466EF" w:rsidRDefault="00974EC3" w:rsidP="00B17C18">
            <w:pPr>
              <w:pStyle w:val="ECVOrganisationDetails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74EC3" w:rsidRPr="00C466EF" w:rsidTr="00B17C18">
        <w:trPr>
          <w:trHeight w:val="170"/>
        </w:trPr>
        <w:tc>
          <w:tcPr>
            <w:tcW w:w="2835" w:type="dxa"/>
            <w:shd w:val="clear" w:color="auto" w:fill="auto"/>
          </w:tcPr>
          <w:p w:rsidR="00974EC3" w:rsidRPr="00C466EF" w:rsidRDefault="00974EC3" w:rsidP="00B17C18">
            <w:pPr>
              <w:pStyle w:val="ECVLeftHeading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ASMENINIAI GEBĖJIMAI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74EC3" w:rsidRPr="00C466EF" w:rsidRDefault="00974EC3" w:rsidP="00B17C18">
            <w:pPr>
              <w:pStyle w:val="ECVBlueBox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EC3" w:rsidRPr="00C466EF" w:rsidRDefault="00974EC3" w:rsidP="00974EC3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74EC3" w:rsidRPr="00C466EF" w:rsidTr="00B17C18">
        <w:trPr>
          <w:trHeight w:val="255"/>
        </w:trPr>
        <w:tc>
          <w:tcPr>
            <w:tcW w:w="2834" w:type="dxa"/>
            <w:shd w:val="clear" w:color="auto" w:fill="auto"/>
          </w:tcPr>
          <w:p w:rsidR="00974EC3" w:rsidRPr="00C466EF" w:rsidRDefault="00974EC3" w:rsidP="00B17C18">
            <w:pPr>
              <w:pStyle w:val="ECVLeft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Gimtoji</w:t>
            </w:r>
            <w:proofErr w:type="spellEnd"/>
            <w:r w:rsidR="000D4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kalba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:rsidR="00974EC3" w:rsidRPr="00C466EF" w:rsidRDefault="00974EC3" w:rsidP="00B17C18">
            <w:pPr>
              <w:pStyle w:val="EuropassSection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lietuvių</w:t>
            </w:r>
            <w:proofErr w:type="spellEnd"/>
          </w:p>
        </w:tc>
      </w:tr>
      <w:tr w:rsidR="00974EC3" w:rsidRPr="00C466EF" w:rsidTr="00B17C18">
        <w:trPr>
          <w:trHeight w:val="340"/>
        </w:trPr>
        <w:tc>
          <w:tcPr>
            <w:tcW w:w="2834" w:type="dxa"/>
            <w:shd w:val="clear" w:color="auto" w:fill="auto"/>
          </w:tcPr>
          <w:p w:rsidR="00974EC3" w:rsidRPr="00C466EF" w:rsidRDefault="00974EC3" w:rsidP="00B17C18">
            <w:pPr>
              <w:pStyle w:val="ECVLeftHeading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974EC3" w:rsidRPr="00C466EF" w:rsidRDefault="00974EC3" w:rsidP="00B17C18">
            <w:pPr>
              <w:pStyle w:val="ECVRightColumn"/>
              <w:rPr>
                <w:rFonts w:ascii="Times New Roman" w:hAnsi="Times New Roman" w:cs="Times New Roman"/>
              </w:rPr>
            </w:pPr>
          </w:p>
        </w:tc>
      </w:tr>
      <w:tr w:rsidR="00974EC3" w:rsidRPr="00C466EF" w:rsidTr="00B17C18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74EC3" w:rsidRPr="00C466EF" w:rsidRDefault="00974EC3" w:rsidP="00B17C18">
            <w:pPr>
              <w:pStyle w:val="ECVLeft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Kitos</w:t>
            </w:r>
            <w:proofErr w:type="spellEnd"/>
            <w:r w:rsidR="000D4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kalbos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Heading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SUPRATIMAS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Heading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KALBĖJIMAS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Heading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RAŠYMAS</w:t>
            </w:r>
          </w:p>
        </w:tc>
      </w:tr>
      <w:tr w:rsidR="00974EC3" w:rsidRPr="00C466EF" w:rsidTr="00B17C18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Klausymas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Skaitymas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Bendravimas</w:t>
            </w:r>
            <w:proofErr w:type="spellEnd"/>
            <w:r w:rsidR="000D4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žodžiu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Informacijos</w:t>
            </w:r>
            <w:proofErr w:type="spellEnd"/>
            <w:r w:rsidR="000D4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pateikimas</w:t>
            </w:r>
            <w:proofErr w:type="spellEnd"/>
            <w:r w:rsidR="000D4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žodžiu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RightColumn"/>
              <w:rPr>
                <w:rFonts w:ascii="Times New Roman" w:hAnsi="Times New Roman" w:cs="Times New Roman"/>
              </w:rPr>
            </w:pPr>
          </w:p>
        </w:tc>
      </w:tr>
      <w:tr w:rsidR="00974EC3" w:rsidRPr="00C466EF" w:rsidTr="00B17C18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Name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rusų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C</w:t>
            </w:r>
            <w:r w:rsidR="000D4CBF">
              <w:rPr>
                <w:rFonts w:ascii="Times New Roman" w:hAnsi="Times New Roman" w:cs="Times New Roman"/>
                <w:caps w:val="0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0D4CBF" w:rsidP="00B17C1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0D4CBF" w:rsidP="00B17C1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0D4CBF" w:rsidP="00B17C1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0D4CBF" w:rsidP="00B17C18">
            <w:pPr>
              <w:pStyle w:val="ECVLanguageLeve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</w:tr>
      <w:tr w:rsidR="00974EC3" w:rsidRPr="00C466EF" w:rsidTr="00B17C18">
        <w:trPr>
          <w:trHeight w:val="283"/>
        </w:trPr>
        <w:tc>
          <w:tcPr>
            <w:tcW w:w="2834" w:type="dxa"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974EC3" w:rsidRPr="00C466EF" w:rsidRDefault="00974EC3" w:rsidP="00B17C18">
            <w:pPr>
              <w:pStyle w:val="ECVLanguageCertificate"/>
              <w:rPr>
                <w:rFonts w:ascii="Times New Roman" w:hAnsi="Times New Roman" w:cs="Times New Roman"/>
              </w:rPr>
            </w:pPr>
          </w:p>
        </w:tc>
      </w:tr>
      <w:tr w:rsidR="00974EC3" w:rsidRPr="00C466EF" w:rsidTr="00B17C18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74EC3" w:rsidRPr="00C466EF" w:rsidRDefault="000D4CBF" w:rsidP="00B17C18">
            <w:pPr>
              <w:pStyle w:val="ECVLanguageNam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C466EF">
              <w:rPr>
                <w:rFonts w:ascii="Times New Roman" w:hAnsi="Times New Roman" w:cs="Times New Roman"/>
              </w:rPr>
              <w:t>nglų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0D4CBF" w:rsidP="00B17C1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0D4CBF" w:rsidP="00B17C1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0D4CBF" w:rsidP="00B17C1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D54837" w:rsidP="00B17C1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0D4CBF" w:rsidP="00974EC3">
            <w:pPr>
              <w:pStyle w:val="ECVLanguageLeve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A2</w:t>
            </w:r>
          </w:p>
        </w:tc>
      </w:tr>
      <w:tr w:rsidR="00974EC3" w:rsidRPr="00C466EF" w:rsidTr="00B17C18">
        <w:trPr>
          <w:trHeight w:val="397"/>
        </w:trPr>
        <w:tc>
          <w:tcPr>
            <w:tcW w:w="2834" w:type="dxa"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974EC3" w:rsidRPr="00C466EF" w:rsidRDefault="00974EC3" w:rsidP="00B17C18">
            <w:pPr>
              <w:pStyle w:val="ECVLanguageExplanation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Lygmenys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: A1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A2: </w:t>
            </w:r>
            <w:proofErr w:type="spellStart"/>
            <w:proofErr w:type="gramStart"/>
            <w:r w:rsidRPr="00C466EF">
              <w:rPr>
                <w:rFonts w:ascii="Times New Roman" w:hAnsi="Times New Roman" w:cs="Times New Roman"/>
              </w:rPr>
              <w:t>pradedantis</w:t>
            </w:r>
            <w:proofErr w:type="spellEnd"/>
            <w:r w:rsidR="000D4CB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vartotojas</w:t>
            </w:r>
            <w:proofErr w:type="spellEnd"/>
            <w:proofErr w:type="gramEnd"/>
            <w:r w:rsidRPr="00C466EF">
              <w:rPr>
                <w:rFonts w:ascii="Times New Roman" w:hAnsi="Times New Roman" w:cs="Times New Roman"/>
              </w:rPr>
              <w:t xml:space="preserve"> - B1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B2: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pažengęs</w:t>
            </w:r>
            <w:proofErr w:type="spellEnd"/>
            <w:r w:rsidR="000D4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vartotojas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- C1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C2: </w:t>
            </w:r>
            <w:proofErr w:type="spellStart"/>
            <w:r w:rsidRPr="00C466EF">
              <w:rPr>
                <w:rFonts w:ascii="Times New Roman" w:hAnsi="Times New Roman" w:cs="Times New Roman"/>
              </w:rPr>
              <w:t>įgudęs</w:t>
            </w:r>
            <w:proofErr w:type="spellEnd"/>
            <w:r w:rsidR="000D4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vartotojas</w:t>
            </w:r>
            <w:proofErr w:type="spellEnd"/>
          </w:p>
          <w:p w:rsidR="00974EC3" w:rsidRPr="00C466EF" w:rsidRDefault="00FF3A8E" w:rsidP="00B17C18">
            <w:pPr>
              <w:pStyle w:val="ECVLanguageExplanation"/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974EC3" w:rsidRPr="00C466EF">
                <w:rPr>
                  <w:rStyle w:val="Hipersaitas"/>
                  <w:rFonts w:ascii="Times New Roman" w:hAnsi="Times New Roman" w:cs="Times New Roman"/>
                </w:rPr>
                <w:t>Bendrieji</w:t>
              </w:r>
              <w:proofErr w:type="spellEnd"/>
              <w:r w:rsidR="00974EC3" w:rsidRPr="00C466EF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proofErr w:type="gramStart"/>
              <w:r w:rsidR="00974EC3" w:rsidRPr="00C466EF">
                <w:rPr>
                  <w:rStyle w:val="Hipersaitas"/>
                  <w:rFonts w:ascii="Times New Roman" w:hAnsi="Times New Roman" w:cs="Times New Roman"/>
                </w:rPr>
                <w:t>Europos</w:t>
              </w:r>
              <w:r w:rsidR="000D4CBF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r w:rsidR="00974EC3" w:rsidRPr="00C466EF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74EC3" w:rsidRPr="00C466EF">
                <w:rPr>
                  <w:rStyle w:val="Hipersaitas"/>
                  <w:rFonts w:ascii="Times New Roman" w:hAnsi="Times New Roman" w:cs="Times New Roman"/>
                </w:rPr>
                <w:t>kalbų</w:t>
              </w:r>
              <w:proofErr w:type="spellEnd"/>
              <w:proofErr w:type="gramEnd"/>
              <w:r w:rsidR="000D4CBF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r w:rsidR="00D54837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74EC3" w:rsidRPr="00C466EF">
                <w:rPr>
                  <w:rStyle w:val="Hipersaitas"/>
                  <w:rFonts w:ascii="Times New Roman" w:hAnsi="Times New Roman" w:cs="Times New Roman"/>
                </w:rPr>
                <w:t>metmenys</w:t>
              </w:r>
              <w:proofErr w:type="spellEnd"/>
            </w:hyperlink>
          </w:p>
        </w:tc>
      </w:tr>
    </w:tbl>
    <w:p w:rsidR="00974EC3" w:rsidRPr="00C466EF" w:rsidRDefault="00974EC3" w:rsidP="00974EC3">
      <w:pPr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74EC3" w:rsidRPr="00C466EF" w:rsidTr="00B17C18">
        <w:trPr>
          <w:trHeight w:val="170"/>
        </w:trPr>
        <w:tc>
          <w:tcPr>
            <w:tcW w:w="2834" w:type="dxa"/>
            <w:shd w:val="clear" w:color="auto" w:fill="auto"/>
          </w:tcPr>
          <w:p w:rsidR="00C8579C" w:rsidRDefault="00C8579C" w:rsidP="00B17C18">
            <w:pPr>
              <w:pStyle w:val="ECVLeftDetails"/>
              <w:rPr>
                <w:rFonts w:ascii="Times New Roman" w:hAnsi="Times New Roman" w:cs="Times New Roman"/>
              </w:rPr>
            </w:pPr>
          </w:p>
          <w:p w:rsidR="00C8579C" w:rsidRDefault="00C8579C" w:rsidP="00B17C18">
            <w:pPr>
              <w:pStyle w:val="ECVLeftDetails"/>
              <w:rPr>
                <w:rFonts w:ascii="Times New Roman" w:hAnsi="Times New Roman" w:cs="Times New Roman"/>
              </w:rPr>
            </w:pPr>
          </w:p>
          <w:p w:rsidR="00974EC3" w:rsidRPr="00C466EF" w:rsidRDefault="00974EC3" w:rsidP="00B17C18">
            <w:pPr>
              <w:pStyle w:val="ECVLeft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Bendravimo</w:t>
            </w:r>
            <w:proofErr w:type="spellEnd"/>
            <w:r w:rsidR="000D4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gebėjimai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974EC3" w:rsidRPr="000D4CBF" w:rsidRDefault="00974EC3" w:rsidP="000D4CBF">
            <w:pPr>
              <w:pStyle w:val="europass5fbulleted5flist"/>
              <w:autoSpaceDN w:val="0"/>
              <w:adjustRightInd w:val="0"/>
              <w:jc w:val="both"/>
              <w:rPr>
                <w:rFonts w:ascii="TimesNewRoman" w:hAnsi="TimesNewRoman" w:cs="TimesNewRoman"/>
                <w:szCs w:val="18"/>
              </w:rPr>
            </w:pPr>
          </w:p>
          <w:p w:rsidR="00487B1F" w:rsidRPr="00487B1F" w:rsidRDefault="001A143F" w:rsidP="00974EC3">
            <w:pPr>
              <w:pStyle w:val="europass5fbulleted5flist"/>
              <w:numPr>
                <w:ilvl w:val="0"/>
                <w:numId w:val="1"/>
              </w:numPr>
              <w:autoSpaceDN w:val="0"/>
              <w:adjustRightInd w:val="0"/>
              <w:jc w:val="both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0D4CBF">
              <w:rPr>
                <w:rFonts w:ascii="TimesNewRoman" w:hAnsi="TimesNewRoman" w:cs="TimesNewRoman"/>
                <w:szCs w:val="18"/>
              </w:rPr>
              <w:t>Pagrindinės</w:t>
            </w:r>
            <w:proofErr w:type="spellEnd"/>
            <w:r w:rsidRPr="000D4CBF">
              <w:rPr>
                <w:rFonts w:ascii="TimesNewRoman" w:hAnsi="TimesNewRoman" w:cs="TimesNewRoman"/>
                <w:szCs w:val="18"/>
              </w:rPr>
              <w:t xml:space="preserve"> mano </w:t>
            </w:r>
            <w:proofErr w:type="spellStart"/>
            <w:r w:rsidRPr="000D4CBF">
              <w:rPr>
                <w:rFonts w:ascii="TimesNewRoman" w:hAnsi="TimesNewRoman" w:cs="TimesNewRoman"/>
                <w:szCs w:val="18"/>
              </w:rPr>
              <w:t>socialinių</w:t>
            </w:r>
            <w:proofErr w:type="spellEnd"/>
            <w:r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0D4CBF">
              <w:rPr>
                <w:rFonts w:ascii="TimesNewRoman" w:hAnsi="TimesNewRoman" w:cs="TimesNewRoman"/>
                <w:szCs w:val="18"/>
              </w:rPr>
              <w:t>įgūdžių</w:t>
            </w:r>
            <w:proofErr w:type="spellEnd"/>
            <w:r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0D4CBF">
              <w:rPr>
                <w:rFonts w:ascii="TimesNewRoman" w:hAnsi="TimesNewRoman" w:cs="TimesNewRoman"/>
                <w:szCs w:val="18"/>
              </w:rPr>
              <w:t>kompetencijos</w:t>
            </w:r>
            <w:proofErr w:type="spellEnd"/>
            <w:r w:rsidRPr="000D4CBF">
              <w:rPr>
                <w:rFonts w:ascii="TimesNewRoman" w:hAnsi="TimesNewRoman" w:cs="TimesNewRoman"/>
                <w:szCs w:val="18"/>
              </w:rPr>
              <w:t xml:space="preserve">, tai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gebėjimas</w:t>
            </w:r>
            <w:proofErr w:type="spellEnd"/>
            <w:r w:rsidR="00487B1F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bendrauti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telkiant</w:t>
            </w:r>
            <w:proofErr w:type="spellEnd"/>
            <w:r w:rsidR="00487B1F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487B1F">
              <w:rPr>
                <w:rFonts w:ascii="Times New Roman" w:hAnsi="Times New Roman" w:cs="Times New Roman"/>
                <w:szCs w:val="18"/>
              </w:rPr>
              <w:t>komandas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motyvuoti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darbuotojus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analizuoti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įsivertinti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savo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veiklą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bendradarbiavimas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savivaldos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18"/>
              </w:rPr>
              <w:t>institucijomis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 </w:t>
            </w:r>
            <w:proofErr w:type="spellStart"/>
            <w:r w:rsidRPr="000D4CBF">
              <w:rPr>
                <w:rFonts w:ascii="TimesNewRoman" w:hAnsi="TimesNewRoman" w:cs="TimesNewRoman"/>
                <w:szCs w:val="18"/>
              </w:rPr>
              <w:t>gebėjimas</w:t>
            </w:r>
            <w:proofErr w:type="spellEnd"/>
            <w:proofErr w:type="gramEnd"/>
            <w:r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0D4CBF">
              <w:rPr>
                <w:rFonts w:ascii="TimesNewRoman" w:hAnsi="TimesNewRoman" w:cs="TimesNewRoman"/>
                <w:szCs w:val="18"/>
              </w:rPr>
              <w:t>spręsti</w:t>
            </w:r>
            <w:proofErr w:type="spellEnd"/>
            <w:r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0D4CBF">
              <w:rPr>
                <w:rFonts w:ascii="TimesNewRoman" w:hAnsi="TimesNewRoman" w:cs="TimesNewRoman"/>
                <w:szCs w:val="18"/>
              </w:rPr>
              <w:t>konfliktus</w:t>
            </w:r>
            <w:proofErr w:type="spellEnd"/>
            <w:r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0D4CBF">
              <w:rPr>
                <w:rFonts w:ascii="TimesNewRoman" w:hAnsi="TimesNewRoman" w:cs="TimesNewRoman"/>
                <w:szCs w:val="18"/>
              </w:rPr>
              <w:t>ir</w:t>
            </w:r>
            <w:proofErr w:type="spellEnd"/>
            <w:r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0D4CBF">
              <w:rPr>
                <w:rFonts w:ascii="TimesNewRoman" w:hAnsi="TimesNewRoman" w:cs="TimesNewRoman"/>
                <w:szCs w:val="18"/>
              </w:rPr>
              <w:t>konfliktines</w:t>
            </w:r>
            <w:proofErr w:type="spellEnd"/>
            <w:r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0D4CBF">
              <w:rPr>
                <w:rFonts w:ascii="TimesNewRoman" w:hAnsi="TimesNewRoman" w:cs="TimesNewRoman"/>
                <w:szCs w:val="18"/>
              </w:rPr>
              <w:t>situacijas</w:t>
            </w:r>
            <w:proofErr w:type="spellEnd"/>
            <w:r>
              <w:rPr>
                <w:rFonts w:ascii="TimesNewRoman" w:hAnsi="TimesNewRoman" w:cs="TimesNewRoman"/>
                <w:szCs w:val="18"/>
              </w:rPr>
              <w:t>.</w:t>
            </w:r>
          </w:p>
          <w:p w:rsidR="001A143F" w:rsidRPr="00B61788" w:rsidRDefault="001A143F" w:rsidP="00B61788">
            <w:pPr>
              <w:pStyle w:val="europass5fbulleted5flist"/>
              <w:numPr>
                <w:ilvl w:val="0"/>
                <w:numId w:val="1"/>
              </w:numPr>
              <w:autoSpaceDN w:val="0"/>
              <w:adjustRightInd w:val="0"/>
              <w:jc w:val="both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Skatinu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bendruomenės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narius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dalyvauti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B61788">
              <w:rPr>
                <w:rFonts w:ascii="Times New Roman" w:hAnsi="Times New Roman" w:cs="Times New Roman"/>
                <w:szCs w:val="18"/>
              </w:rPr>
              <w:t>rajono</w:t>
            </w:r>
            <w:proofErr w:type="spellEnd"/>
            <w:r w:rsidR="00B61788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respublikiniuose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tarptautiniuose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projektuose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komanda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rengiu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medžiagą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pristatymui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susitikimuose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ją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sisteminu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r w:rsidR="00B61788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B61788">
              <w:rPr>
                <w:rFonts w:ascii="Times New Roman" w:hAnsi="Times New Roman" w:cs="Times New Roman"/>
                <w:szCs w:val="18"/>
              </w:rPr>
              <w:t>Nuo</w:t>
            </w:r>
            <w:proofErr w:type="spellEnd"/>
            <w:r w:rsidR="00B61788">
              <w:rPr>
                <w:rFonts w:ascii="Times New Roman" w:hAnsi="Times New Roman" w:cs="Times New Roman"/>
                <w:szCs w:val="18"/>
              </w:rPr>
              <w:t xml:space="preserve"> 2010m. </w:t>
            </w:r>
            <w:proofErr w:type="spellStart"/>
            <w:r w:rsidR="00B61788">
              <w:rPr>
                <w:rFonts w:ascii="Times New Roman" w:hAnsi="Times New Roman" w:cs="Times New Roman"/>
                <w:szCs w:val="18"/>
              </w:rPr>
              <w:t>dalyvaujame</w:t>
            </w:r>
            <w:proofErr w:type="spellEnd"/>
            <w:r w:rsidR="00B61788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B61788">
              <w:rPr>
                <w:rFonts w:ascii="Times New Roman" w:hAnsi="Times New Roman" w:cs="Times New Roman"/>
                <w:szCs w:val="18"/>
              </w:rPr>
              <w:t>Lietuvos</w:t>
            </w:r>
            <w:proofErr w:type="spellEnd"/>
            <w:r w:rsidR="00B61788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B61788">
              <w:rPr>
                <w:rFonts w:ascii="Times New Roman" w:hAnsi="Times New Roman" w:cs="Times New Roman"/>
                <w:szCs w:val="18"/>
              </w:rPr>
              <w:t>lopšelių-darželių</w:t>
            </w:r>
            <w:proofErr w:type="spellEnd"/>
            <w:r w:rsidR="00B61788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="00B61788">
              <w:rPr>
                <w:rFonts w:ascii="Times New Roman" w:hAnsi="Times New Roman" w:cs="Times New Roman"/>
                <w:szCs w:val="18"/>
              </w:rPr>
              <w:t>turinčių</w:t>
            </w:r>
            <w:proofErr w:type="spellEnd"/>
            <w:r w:rsidR="00B61788">
              <w:rPr>
                <w:rFonts w:ascii="Times New Roman" w:hAnsi="Times New Roman" w:cs="Times New Roman"/>
                <w:szCs w:val="18"/>
              </w:rPr>
              <w:t xml:space="preserve"> “</w:t>
            </w:r>
            <w:proofErr w:type="spellStart"/>
            <w:r w:rsidR="00B61788">
              <w:rPr>
                <w:rFonts w:ascii="Times New Roman" w:hAnsi="Times New Roman" w:cs="Times New Roman"/>
                <w:szCs w:val="18"/>
              </w:rPr>
              <w:t>Saulutė</w:t>
            </w:r>
            <w:proofErr w:type="spellEnd"/>
            <w:r w:rsidR="00B61788">
              <w:rPr>
                <w:rFonts w:ascii="Times New Roman" w:hAnsi="Times New Roman" w:cs="Times New Roman"/>
                <w:szCs w:val="18"/>
              </w:rPr>
              <w:t xml:space="preserve">” </w:t>
            </w:r>
            <w:proofErr w:type="spellStart"/>
            <w:r w:rsidR="00B61788">
              <w:rPr>
                <w:rFonts w:ascii="Times New Roman" w:hAnsi="Times New Roman" w:cs="Times New Roman"/>
                <w:szCs w:val="18"/>
              </w:rPr>
              <w:t>pavadinimą</w:t>
            </w:r>
            <w:proofErr w:type="spellEnd"/>
            <w:r w:rsidR="00B61788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="00B61788">
              <w:rPr>
                <w:rFonts w:ascii="Times New Roman" w:hAnsi="Times New Roman" w:cs="Times New Roman"/>
                <w:szCs w:val="18"/>
              </w:rPr>
              <w:t>veikloje</w:t>
            </w:r>
            <w:proofErr w:type="spellEnd"/>
            <w:r w:rsidR="00B61788">
              <w:rPr>
                <w:rFonts w:ascii="Times New Roman" w:hAnsi="Times New Roman" w:cs="Times New Roman"/>
                <w:szCs w:val="18"/>
              </w:rPr>
              <w:t xml:space="preserve">. </w:t>
            </w:r>
            <w:r w:rsidRPr="00B61788">
              <w:rPr>
                <w:rFonts w:ascii="Times New Roman" w:hAnsi="Times New Roman" w:cs="Times New Roman"/>
                <w:szCs w:val="18"/>
              </w:rPr>
              <w:t xml:space="preserve">2017-2018m.m. </w:t>
            </w:r>
            <w:proofErr w:type="spellStart"/>
            <w:r w:rsidRPr="00B61788">
              <w:rPr>
                <w:rFonts w:ascii="Times New Roman" w:hAnsi="Times New Roman" w:cs="Times New Roman"/>
                <w:szCs w:val="18"/>
              </w:rPr>
              <w:t>dalyvavome</w:t>
            </w:r>
            <w:proofErr w:type="spellEnd"/>
            <w:r w:rsidRPr="00B61788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61788">
              <w:rPr>
                <w:rFonts w:ascii="Times New Roman" w:hAnsi="Times New Roman" w:cs="Times New Roman"/>
                <w:szCs w:val="18"/>
              </w:rPr>
              <w:t>trumpalaikiame</w:t>
            </w:r>
            <w:proofErr w:type="spellEnd"/>
            <w:r w:rsidRPr="00B61788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61788">
              <w:rPr>
                <w:rFonts w:ascii="Times New Roman" w:hAnsi="Times New Roman" w:cs="Times New Roman"/>
                <w:szCs w:val="18"/>
              </w:rPr>
              <w:t>eTwining</w:t>
            </w:r>
            <w:proofErr w:type="spellEnd"/>
            <w:r w:rsidRPr="00B61788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61788">
              <w:rPr>
                <w:rFonts w:ascii="Times New Roman" w:hAnsi="Times New Roman" w:cs="Times New Roman"/>
                <w:szCs w:val="18"/>
              </w:rPr>
              <w:t>projekte</w:t>
            </w:r>
            <w:proofErr w:type="spellEnd"/>
            <w:r w:rsidRPr="00B61788">
              <w:rPr>
                <w:rFonts w:ascii="Times New Roman" w:hAnsi="Times New Roman" w:cs="Times New Roman"/>
                <w:szCs w:val="18"/>
              </w:rPr>
              <w:t xml:space="preserve"> „100 </w:t>
            </w:r>
            <w:proofErr w:type="spellStart"/>
            <w:r w:rsidRPr="00B61788">
              <w:rPr>
                <w:rFonts w:ascii="Times New Roman" w:hAnsi="Times New Roman" w:cs="Times New Roman"/>
                <w:szCs w:val="18"/>
              </w:rPr>
              <w:t>liaudies</w:t>
            </w:r>
            <w:proofErr w:type="spellEnd"/>
            <w:r w:rsidRPr="00B61788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61788">
              <w:rPr>
                <w:rFonts w:ascii="Times New Roman" w:hAnsi="Times New Roman" w:cs="Times New Roman"/>
                <w:szCs w:val="18"/>
              </w:rPr>
              <w:t>žaidimų</w:t>
            </w:r>
            <w:proofErr w:type="spellEnd"/>
            <w:r w:rsidRPr="00B61788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61788">
              <w:rPr>
                <w:rFonts w:ascii="Times New Roman" w:hAnsi="Times New Roman" w:cs="Times New Roman"/>
                <w:szCs w:val="18"/>
              </w:rPr>
              <w:t>Estijos</w:t>
            </w:r>
            <w:proofErr w:type="spellEnd"/>
            <w:r w:rsidRPr="00B61788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proofErr w:type="gramStart"/>
            <w:r w:rsidRPr="00B61788">
              <w:rPr>
                <w:rFonts w:ascii="Times New Roman" w:hAnsi="Times New Roman" w:cs="Times New Roman"/>
                <w:szCs w:val="18"/>
              </w:rPr>
              <w:t>vaikams</w:t>
            </w:r>
            <w:proofErr w:type="spellEnd"/>
            <w:r w:rsidRPr="00B61788">
              <w:rPr>
                <w:rFonts w:ascii="Times New Roman" w:hAnsi="Times New Roman" w:cs="Times New Roman"/>
                <w:szCs w:val="18"/>
              </w:rPr>
              <w:t>“</w:t>
            </w:r>
            <w:proofErr w:type="gramEnd"/>
            <w:r w:rsidRPr="00B61788">
              <w:rPr>
                <w:rFonts w:ascii="Times New Roman" w:hAnsi="Times New Roman" w:cs="Times New Roman"/>
                <w:szCs w:val="18"/>
              </w:rPr>
              <w:t xml:space="preserve">. </w:t>
            </w:r>
          </w:p>
          <w:p w:rsidR="00974EC3" w:rsidRPr="00DE2947" w:rsidRDefault="001A143F" w:rsidP="001A143F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Sudarytos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sąlygos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bendruomenei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susipažinti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Europos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šalių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politika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bendraujant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4C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74EC3" w:rsidRPr="001F53D0">
              <w:rPr>
                <w:rFonts w:ascii="Times New Roman" w:hAnsi="Times New Roman" w:cs="Times New Roman"/>
                <w:sz w:val="18"/>
                <w:szCs w:val="18"/>
              </w:rPr>
              <w:t>kitų</w:t>
            </w:r>
            <w:proofErr w:type="spellEnd"/>
            <w:proofErr w:type="gramEnd"/>
            <w:r w:rsidR="000D4C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74EC3" w:rsidRPr="001F53D0">
              <w:rPr>
                <w:rFonts w:ascii="Times New Roman" w:hAnsi="Times New Roman" w:cs="Times New Roman"/>
                <w:sz w:val="18"/>
                <w:szCs w:val="18"/>
              </w:rPr>
              <w:t>kultūrų</w:t>
            </w:r>
            <w:proofErr w:type="spellEnd"/>
            <w:r w:rsidR="000D4C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aplinkoje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tarrptautinį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Comenius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projektą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Tegul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šypsena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būna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skėtis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” (2013-2015). </w:t>
            </w:r>
          </w:p>
          <w:p w:rsidR="00DE2947" w:rsidRPr="00DE2947" w:rsidRDefault="00DE2947" w:rsidP="00DE2947">
            <w:pPr>
              <w:pStyle w:val="Sraopastraipa"/>
              <w:ind w:left="216"/>
              <w:jc w:val="both"/>
              <w:rPr>
                <w:rFonts w:ascii="Times New Roman" w:hAnsi="Times New Roman" w:cs="Times New Roman"/>
              </w:rPr>
            </w:pPr>
          </w:p>
          <w:p w:rsidR="00DE2947" w:rsidRPr="00DE2947" w:rsidRDefault="00DE2947" w:rsidP="001A143F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Tobulinau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bendravimo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aplinkų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kūrimo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kompetenciją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dalyvavaudama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edukacinėje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išvykoje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Edukacinių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aplinkų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panaudojimo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ugdymui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patirtis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Lenkijos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įstaigose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Mazovijos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Minsko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atvejis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” (Nr.18KR-782).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Įgytą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patirtį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taikiau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veikloje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2947" w:rsidRPr="001A143F" w:rsidRDefault="00DE2947" w:rsidP="00DE2947">
            <w:pPr>
              <w:pStyle w:val="Sraopastraipa"/>
              <w:ind w:left="216"/>
              <w:jc w:val="both"/>
              <w:rPr>
                <w:rFonts w:ascii="Times New Roman" w:hAnsi="Times New Roman" w:cs="Times New Roman"/>
              </w:rPr>
            </w:pPr>
          </w:p>
          <w:p w:rsidR="001A143F" w:rsidRPr="00C466EF" w:rsidRDefault="001A143F" w:rsidP="001A143F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Tobulin</w:t>
            </w:r>
            <w:r w:rsidR="00DE2947">
              <w:rPr>
                <w:rFonts w:ascii="Times New Roman" w:hAnsi="Times New Roman" w:cs="Times New Roman"/>
                <w:sz w:val="18"/>
                <w:szCs w:val="18"/>
              </w:rPr>
              <w:t>au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bendravimo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gebėjimus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seminaruose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: “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Efektyvus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bendravimas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bendradarbiavimas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ugdymo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procese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Vidinės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dalykinės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komunikacijos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modeliai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būdai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mokykloje</w:t>
            </w:r>
            <w:proofErr w:type="spellEnd"/>
            <w:r w:rsidR="00DE2947">
              <w:rPr>
                <w:rFonts w:ascii="Times New Roman" w:hAnsi="Times New Roman" w:cs="Times New Roman"/>
                <w:sz w:val="18"/>
                <w:szCs w:val="18"/>
              </w:rPr>
              <w:t>” (TŠC Nr.15KR-1493)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Komunikacinių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vadybinių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gebėjimų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plėtra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Nr. 14183)</w:t>
            </w:r>
          </w:p>
        </w:tc>
      </w:tr>
    </w:tbl>
    <w:p w:rsidR="00974EC3" w:rsidRPr="00C466EF" w:rsidRDefault="00974EC3" w:rsidP="00974EC3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74EC3" w:rsidRPr="00C466EF" w:rsidTr="00B17C18">
        <w:trPr>
          <w:trHeight w:val="170"/>
        </w:trPr>
        <w:tc>
          <w:tcPr>
            <w:tcW w:w="2834" w:type="dxa"/>
            <w:shd w:val="clear" w:color="auto" w:fill="auto"/>
          </w:tcPr>
          <w:p w:rsidR="00974EC3" w:rsidRPr="00C466EF" w:rsidRDefault="00974EC3" w:rsidP="00B17C18">
            <w:pPr>
              <w:pStyle w:val="ECVLeft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Organizacinia</w:t>
            </w:r>
            <w:proofErr w:type="spellEnd"/>
            <w:r w:rsidR="000D4CBF">
              <w:rPr>
                <w:rFonts w:ascii="Times New Roman" w:hAnsi="Times New Roman" w:cs="Times New Roman"/>
                <w:lang w:val="lt-LT"/>
              </w:rPr>
              <w:t xml:space="preserve">i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="000D4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vadovavimo</w:t>
            </w:r>
            <w:proofErr w:type="spellEnd"/>
            <w:r w:rsidR="000D4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gebėjimai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487B1F" w:rsidRPr="001A143F" w:rsidRDefault="00487B1F" w:rsidP="001A143F">
            <w:pPr>
              <w:pStyle w:val="europass5fbulleted5f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sutelkti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komandas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darbo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vadovauti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rengiant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strateginius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planus, </w:t>
            </w:r>
            <w:proofErr w:type="spellStart"/>
            <w:r>
              <w:rPr>
                <w:rFonts w:ascii="Times New Roman" w:hAnsi="Times New Roman" w:cs="Times New Roman"/>
              </w:rPr>
              <w:t>metinius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planus, </w:t>
            </w:r>
            <w:proofErr w:type="spellStart"/>
            <w:r>
              <w:rPr>
                <w:rFonts w:ascii="Times New Roman" w:hAnsi="Times New Roman" w:cs="Times New Roman"/>
              </w:rPr>
              <w:t>projektus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įgyvendinant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1A143F" w:rsidRPr="001A143F">
              <w:rPr>
                <w:rFonts w:ascii="Times New Roman" w:hAnsi="Times New Roman" w:cs="Times New Roman"/>
              </w:rPr>
              <w:t xml:space="preserve"> </w:t>
            </w:r>
          </w:p>
          <w:p w:rsidR="001A143F" w:rsidRDefault="00487B1F" w:rsidP="00974EC3">
            <w:pPr>
              <w:pStyle w:val="europass5fbulleted5f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Skaičiau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pranešimą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respublikinėje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metodinėje-praktinėje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konferencijoje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A143F">
              <w:rPr>
                <w:rFonts w:ascii="Times New Roman" w:hAnsi="Times New Roman" w:cs="Times New Roman"/>
              </w:rPr>
              <w:t>“</w:t>
            </w:r>
            <w:proofErr w:type="spellStart"/>
            <w:r w:rsidR="001A143F">
              <w:rPr>
                <w:rFonts w:ascii="Times New Roman" w:hAnsi="Times New Roman" w:cs="Times New Roman"/>
              </w:rPr>
              <w:t>Ikimokyklinio</w:t>
            </w:r>
            <w:proofErr w:type="spellEnd"/>
            <w:r w:rsidR="001A1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143F">
              <w:rPr>
                <w:rFonts w:ascii="Times New Roman" w:hAnsi="Times New Roman" w:cs="Times New Roman"/>
              </w:rPr>
              <w:t>ugdymo</w:t>
            </w:r>
            <w:proofErr w:type="spellEnd"/>
            <w:r w:rsidR="001A1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143F">
              <w:rPr>
                <w:rFonts w:ascii="Times New Roman" w:hAnsi="Times New Roman" w:cs="Times New Roman"/>
              </w:rPr>
              <w:t>organizavimas</w:t>
            </w:r>
            <w:proofErr w:type="spellEnd"/>
            <w:r w:rsidR="001A143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143F">
              <w:rPr>
                <w:rFonts w:ascii="Times New Roman" w:hAnsi="Times New Roman" w:cs="Times New Roman"/>
              </w:rPr>
              <w:t>Ugdome</w:t>
            </w:r>
            <w:proofErr w:type="spellEnd"/>
            <w:r w:rsidR="001A1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143F">
              <w:rPr>
                <w:rFonts w:ascii="Times New Roman" w:hAnsi="Times New Roman" w:cs="Times New Roman"/>
              </w:rPr>
              <w:t>kitaip</w:t>
            </w:r>
            <w:proofErr w:type="spellEnd"/>
            <w:r w:rsidR="001A143F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="001A143F">
              <w:rPr>
                <w:rFonts w:ascii="Times New Roman" w:hAnsi="Times New Roman" w:cs="Times New Roman"/>
              </w:rPr>
              <w:t>Alytuje</w:t>
            </w:r>
            <w:proofErr w:type="spellEnd"/>
            <w:r w:rsidR="001A143F">
              <w:rPr>
                <w:rFonts w:ascii="Times New Roman" w:hAnsi="Times New Roman" w:cs="Times New Roman"/>
              </w:rPr>
              <w:t xml:space="preserve"> (AP Nr.078-2454).</w:t>
            </w:r>
          </w:p>
          <w:p w:rsidR="00487B1F" w:rsidRDefault="001A143F" w:rsidP="00974EC3">
            <w:pPr>
              <w:pStyle w:val="europass5fbulleted5f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Skaičiau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pranešimą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rajono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ikimokyklinio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mokytojams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kompetencijos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pasiekimai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vertinimas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”. (TŠC </w:t>
            </w:r>
            <w:proofErr w:type="spellStart"/>
            <w:r>
              <w:rPr>
                <w:rFonts w:ascii="Times New Roman" w:hAnsi="Times New Roman" w:cs="Times New Roman"/>
              </w:rPr>
              <w:t>paž</w:t>
            </w:r>
            <w:proofErr w:type="spellEnd"/>
            <w:r>
              <w:rPr>
                <w:rFonts w:ascii="Times New Roman" w:hAnsi="Times New Roman" w:cs="Times New Roman"/>
              </w:rPr>
              <w:t>. Nr. 15MV – 040).</w:t>
            </w:r>
          </w:p>
          <w:p w:rsidR="001A143F" w:rsidRDefault="001A143F" w:rsidP="00974EC3">
            <w:pPr>
              <w:pStyle w:val="europass5fbulleted5f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Dalyvavau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tarptautinėje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konferencijoje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Sveikas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vaikas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sveika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šeima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sveika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bendruomenė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</w:rPr>
              <w:t>Dalinausi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gerąja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patirtimi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Mokyto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tėvų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sąveika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saugant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stiprinant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sveikatą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  <w:p w:rsidR="001A143F" w:rsidRDefault="001A143F" w:rsidP="001A143F">
            <w:pPr>
              <w:pStyle w:val="europass5fbulleted5f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Skleidžiau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gerąją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patirtį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rajono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respublikos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leidiniuose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internetinėje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svetainėje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43F" w:rsidRDefault="001A143F" w:rsidP="00974EC3">
            <w:pPr>
              <w:pStyle w:val="europass5fbulleted5f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Vadybines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kompetencijas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plėtojau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vertindama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rajono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siekiančių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aukštesnės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kvalifikacinės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kategorijos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praktinę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veiklą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Telšių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skyriaus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vedėjo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įsakymas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Nr.V</w:t>
            </w:r>
            <w:proofErr w:type="gramEnd"/>
            <w:r>
              <w:rPr>
                <w:rFonts w:ascii="Times New Roman" w:hAnsi="Times New Roman" w:cs="Times New Roman"/>
              </w:rPr>
              <w:t>4-107).</w:t>
            </w:r>
          </w:p>
          <w:p w:rsidR="001A143F" w:rsidRPr="00C466EF" w:rsidRDefault="001A143F" w:rsidP="00974EC3">
            <w:pPr>
              <w:pStyle w:val="europass5fbulleted5f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Dalyvavau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darbo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grupėje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vertinant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rajono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ikimokyklinio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įstaigų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papildytas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programas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Įsak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Nr..</w:t>
            </w:r>
            <w:proofErr w:type="gramEnd"/>
            <w:r>
              <w:rPr>
                <w:rFonts w:ascii="Times New Roman" w:hAnsi="Times New Roman" w:cs="Times New Roman"/>
              </w:rPr>
              <w:t xml:space="preserve">ŠV-91, 2016-06-20). </w:t>
            </w:r>
          </w:p>
        </w:tc>
      </w:tr>
    </w:tbl>
    <w:p w:rsidR="00974EC3" w:rsidRPr="00C466EF" w:rsidRDefault="00974EC3" w:rsidP="00974EC3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74EC3" w:rsidRPr="00C466EF" w:rsidTr="00B17C18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74EC3" w:rsidRPr="00C466EF" w:rsidRDefault="00974EC3" w:rsidP="00B17C18">
            <w:pPr>
              <w:pStyle w:val="ECVLeft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Skaitmeninis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gebėjimas</w:t>
            </w:r>
            <w:proofErr w:type="spellEnd"/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Heading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ĮSIVERTINIMAS</w:t>
            </w:r>
          </w:p>
        </w:tc>
      </w:tr>
      <w:tr w:rsidR="00974EC3" w:rsidRPr="00C466EF" w:rsidTr="00B17C18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Informacijosapdorojimas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Komunikacija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Turiniokūrimas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Saugumas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Problemų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sprendimas</w:t>
            </w:r>
            <w:proofErr w:type="spellEnd"/>
          </w:p>
        </w:tc>
      </w:tr>
      <w:tr w:rsidR="00974EC3" w:rsidRPr="00C466EF" w:rsidTr="00B17C18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Įgudęs</w:t>
            </w:r>
            <w:proofErr w:type="spellEnd"/>
            <w:r w:rsidR="00487B1F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vartotojas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Įgudęs</w:t>
            </w:r>
            <w:proofErr w:type="spellEnd"/>
            <w:r w:rsidR="00487B1F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vartotojas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Įgudęs</w:t>
            </w:r>
            <w:proofErr w:type="spellEnd"/>
            <w:r w:rsidR="00487B1F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vartotojas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Įgudęs</w:t>
            </w:r>
            <w:proofErr w:type="spellEnd"/>
            <w:r w:rsidR="00487B1F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vartotojas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Level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Pažengęs</w:t>
            </w:r>
            <w:proofErr w:type="spellEnd"/>
            <w:r w:rsidR="00487B1F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vartotojas</w:t>
            </w:r>
            <w:proofErr w:type="spellEnd"/>
          </w:p>
        </w:tc>
      </w:tr>
      <w:tr w:rsidR="00974EC3" w:rsidRPr="00C466EF" w:rsidTr="00B17C18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974EC3" w:rsidRPr="00C466EF" w:rsidRDefault="00FF3A8E" w:rsidP="00B17C18">
            <w:pPr>
              <w:pStyle w:val="ECVLanguageExplanation"/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="00974EC3" w:rsidRPr="00C466EF">
                <w:rPr>
                  <w:rStyle w:val="Hipersaitas"/>
                  <w:rFonts w:ascii="Times New Roman" w:hAnsi="Times New Roman" w:cs="Times New Roman"/>
                </w:rPr>
                <w:t>Skaitmeniniai</w:t>
              </w:r>
              <w:proofErr w:type="spellEnd"/>
              <w:r w:rsidR="00487B1F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74EC3" w:rsidRPr="00C466EF">
                <w:rPr>
                  <w:rStyle w:val="Hipersaitas"/>
                  <w:rFonts w:ascii="Times New Roman" w:hAnsi="Times New Roman" w:cs="Times New Roman"/>
                </w:rPr>
                <w:t>gebėjimai</w:t>
              </w:r>
              <w:proofErr w:type="spellEnd"/>
              <w:r w:rsidR="00974EC3" w:rsidRPr="00C466EF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r w:rsidR="00487B1F">
                <w:rPr>
                  <w:rStyle w:val="Hipersaitas"/>
                  <w:rFonts w:ascii="Times New Roman" w:hAnsi="Times New Roman" w:cs="Times New Roman"/>
                </w:rPr>
                <w:t>–</w:t>
              </w:r>
              <w:r w:rsidR="00974EC3" w:rsidRPr="00C466EF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74EC3" w:rsidRPr="00C466EF">
                <w:rPr>
                  <w:rStyle w:val="Hipersaitas"/>
                  <w:rFonts w:ascii="Times New Roman" w:hAnsi="Times New Roman" w:cs="Times New Roman"/>
                </w:rPr>
                <w:t>Savęs</w:t>
              </w:r>
              <w:proofErr w:type="spellEnd"/>
              <w:r w:rsidR="00487B1F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74EC3" w:rsidRPr="00C466EF">
                <w:rPr>
                  <w:rStyle w:val="Hipersaitas"/>
                  <w:rFonts w:ascii="Times New Roman" w:hAnsi="Times New Roman" w:cs="Times New Roman"/>
                </w:rPr>
                <w:t>įvertinimo</w:t>
              </w:r>
              <w:proofErr w:type="spellEnd"/>
              <w:r w:rsidR="00487B1F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74EC3" w:rsidRPr="00C466EF">
                <w:rPr>
                  <w:rStyle w:val="Hipersaitas"/>
                  <w:rFonts w:ascii="Times New Roman" w:hAnsi="Times New Roman" w:cs="Times New Roman"/>
                </w:rPr>
                <w:t>lentelė</w:t>
              </w:r>
              <w:proofErr w:type="spellEnd"/>
            </w:hyperlink>
          </w:p>
        </w:tc>
      </w:tr>
      <w:tr w:rsidR="00974EC3" w:rsidRPr="00C466EF" w:rsidTr="00B17C18">
        <w:trPr>
          <w:trHeight w:val="283"/>
        </w:trPr>
        <w:tc>
          <w:tcPr>
            <w:tcW w:w="2834" w:type="dxa"/>
            <w:shd w:val="clear" w:color="auto" w:fill="auto"/>
          </w:tcPr>
          <w:p w:rsidR="00974EC3" w:rsidRPr="00C466EF" w:rsidRDefault="00974EC3" w:rsidP="00B1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974EC3" w:rsidRPr="00C466EF" w:rsidRDefault="00DE2947" w:rsidP="00B17C18">
            <w:pPr>
              <w:pStyle w:val="ECVLanguageCertific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Mikrosift</w:t>
            </w:r>
            <w:proofErr w:type="spellEnd"/>
            <w:r>
              <w:rPr>
                <w:rFonts w:ascii="Times New Roman" w:hAnsi="Times New Roman" w:cs="Times New Roman"/>
              </w:rPr>
              <w:t xml:space="preserve"> publisher 2010 – </w:t>
            </w:r>
            <w:proofErr w:type="spellStart"/>
            <w:r>
              <w:rPr>
                <w:rFonts w:ascii="Times New Roman" w:hAnsi="Times New Roman" w:cs="Times New Roman"/>
              </w:rPr>
              <w:t>trumpas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kelias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idėjos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rezultato</w:t>
            </w:r>
            <w:proofErr w:type="spellEnd"/>
            <w:r>
              <w:rPr>
                <w:rFonts w:ascii="Times New Roman" w:hAnsi="Times New Roman" w:cs="Times New Roman"/>
              </w:rPr>
              <w:t>” (Nr.18KR-1061); “</w:t>
            </w:r>
            <w:proofErr w:type="spellStart"/>
            <w:r>
              <w:rPr>
                <w:rFonts w:ascii="Times New Roman" w:hAnsi="Times New Roman" w:cs="Times New Roman"/>
              </w:rPr>
              <w:t>Kompiuterinis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raštingumas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487B1F">
              <w:rPr>
                <w:rFonts w:ascii="Times New Roman" w:hAnsi="Times New Roman" w:cs="Times New Roman"/>
              </w:rPr>
              <w:t xml:space="preserve"> Nr</w:t>
            </w:r>
            <w:proofErr w:type="gramEnd"/>
            <w:r w:rsidR="00487B1F">
              <w:rPr>
                <w:rFonts w:ascii="Times New Roman" w:hAnsi="Times New Roman" w:cs="Times New Roman"/>
              </w:rPr>
              <w:t xml:space="preserve">. 16248; </w:t>
            </w:r>
            <w:proofErr w:type="gramStart"/>
            <w:r w:rsidR="00487B1F">
              <w:rPr>
                <w:rFonts w:ascii="Times New Roman" w:hAnsi="Times New Roman" w:cs="Times New Roman"/>
              </w:rPr>
              <w:t>Nr..</w:t>
            </w:r>
            <w:proofErr w:type="gramEnd"/>
            <w:r w:rsidR="00487B1F">
              <w:rPr>
                <w:rFonts w:ascii="Times New Roman" w:hAnsi="Times New Roman" w:cs="Times New Roman"/>
              </w:rPr>
              <w:t xml:space="preserve"> ESF-2L-T0083</w:t>
            </w:r>
            <w:r>
              <w:rPr>
                <w:rFonts w:ascii="Times New Roman" w:hAnsi="Times New Roman" w:cs="Times New Roman"/>
              </w:rPr>
              <w:t>)</w:t>
            </w:r>
            <w:r w:rsidR="00974EC3" w:rsidRPr="00C466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EC3" w:rsidRPr="00C466EF" w:rsidTr="00B17C18">
        <w:tblPrEx>
          <w:tblCellMar>
            <w:top w:w="198" w:type="dxa"/>
          </w:tblCellMar>
        </w:tblPrEx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974EC3" w:rsidRPr="00C466EF" w:rsidRDefault="00974EC3" w:rsidP="00B17C18">
            <w:pPr>
              <w:pStyle w:val="ECVLanguageName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974EC3" w:rsidRPr="00C466EF" w:rsidRDefault="00974EC3" w:rsidP="00B17C18">
            <w:pPr>
              <w:pStyle w:val="EuropassSection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Pagrindiniai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143F">
              <w:rPr>
                <w:rFonts w:ascii="Times New Roman" w:hAnsi="Times New Roman" w:cs="Times New Roman"/>
              </w:rPr>
              <w:t>gebėjjimai</w:t>
            </w:r>
            <w:proofErr w:type="spellEnd"/>
            <w:r w:rsidR="001A1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darbo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su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Microsoft Word, Power Point, </w:t>
            </w:r>
            <w:r w:rsidR="00487B1F">
              <w:rPr>
                <w:rFonts w:ascii="Times New Roman" w:hAnsi="Times New Roman" w:cs="Times New Roman"/>
              </w:rPr>
              <w:t>Microsoft Publisher</w:t>
            </w:r>
            <w:r w:rsidR="001A1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143F">
              <w:rPr>
                <w:rFonts w:ascii="Times New Roman" w:hAnsi="Times New Roman" w:cs="Times New Roman"/>
              </w:rPr>
              <w:t>programomis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, </w:t>
            </w:r>
            <w:r w:rsidRPr="00C466EF">
              <w:rPr>
                <w:rFonts w:ascii="Times New Roman" w:hAnsi="Times New Roman" w:cs="Times New Roman"/>
              </w:rPr>
              <w:t>Ex</w:t>
            </w:r>
            <w:r w:rsidR="00487B1F">
              <w:rPr>
                <w:rFonts w:ascii="Times New Roman" w:hAnsi="Times New Roman" w:cs="Times New Roman"/>
              </w:rPr>
              <w:t>c</w:t>
            </w:r>
            <w:r w:rsidRPr="00C466EF">
              <w:rPr>
                <w:rFonts w:ascii="Times New Roman" w:hAnsi="Times New Roman" w:cs="Times New Roman"/>
              </w:rPr>
              <w:t>el</w:t>
            </w:r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skaičiuoklės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B1F">
              <w:rPr>
                <w:rFonts w:ascii="Times New Roman" w:hAnsi="Times New Roman" w:cs="Times New Roman"/>
              </w:rPr>
              <w:t>programos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prin</w:t>
            </w:r>
            <w:r w:rsidR="00487B1F">
              <w:rPr>
                <w:rFonts w:ascii="Times New Roman" w:hAnsi="Times New Roman" w:cs="Times New Roman"/>
              </w:rPr>
              <w:t>cipai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. </w:t>
            </w:r>
          </w:p>
          <w:p w:rsidR="00974EC3" w:rsidRPr="00C466EF" w:rsidRDefault="00974EC3" w:rsidP="00B17C18">
            <w:pPr>
              <w:pStyle w:val="EuropassSection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Darbo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patirtis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duomenų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teikimo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duomenų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srauto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valdymo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srityse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darbas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su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mokinių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mokytojų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registrais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SVIS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sistemos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statistinių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duomenų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66EF">
              <w:rPr>
                <w:rFonts w:ascii="Times New Roman" w:hAnsi="Times New Roman" w:cs="Times New Roman"/>
              </w:rPr>
              <w:t>rengimas</w:t>
            </w:r>
            <w:proofErr w:type="spellEnd"/>
            <w:r w:rsidR="00487B1F">
              <w:rPr>
                <w:rFonts w:ascii="Times New Roman" w:hAnsi="Times New Roman" w:cs="Times New Roman"/>
              </w:rPr>
              <w:t xml:space="preserve"> </w:t>
            </w:r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proofErr w:type="gramEnd"/>
            <w:r w:rsidRPr="00C466EF">
              <w:rPr>
                <w:rFonts w:ascii="Times New Roman" w:hAnsi="Times New Roman" w:cs="Times New Roman"/>
              </w:rPr>
              <w:t xml:space="preserve"> pan.</w:t>
            </w:r>
          </w:p>
          <w:p w:rsidR="00974EC3" w:rsidRPr="00C466EF" w:rsidRDefault="00487B1F" w:rsidP="00B17C18">
            <w:pPr>
              <w:pStyle w:val="EuropassSectionDetai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>
              <w:rPr>
                <w:rFonts w:ascii="Times New Roman" w:hAnsi="Times New Roman" w:cs="Times New Roman"/>
              </w:rPr>
              <w:t>sistemos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valdymas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informacijos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vie</w:t>
            </w:r>
            <w:r>
              <w:rPr>
                <w:rFonts w:ascii="Times New Roman" w:hAnsi="Times New Roman" w:cs="Times New Roman"/>
                <w:lang w:val="lt-LT"/>
              </w:rPr>
              <w:t>š</w:t>
            </w:r>
            <w:proofErr w:type="spellStart"/>
            <w:r>
              <w:rPr>
                <w:rFonts w:ascii="Times New Roman" w:hAnsi="Times New Roman" w:cs="Times New Roman"/>
              </w:rPr>
              <w:t>inimas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soc. </w:t>
            </w:r>
            <w:proofErr w:type="spellStart"/>
            <w:r>
              <w:rPr>
                <w:rFonts w:ascii="Times New Roman" w:hAnsi="Times New Roman" w:cs="Times New Roman"/>
              </w:rPr>
              <w:t>tinkluose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4EC3" w:rsidRPr="00C466EF" w:rsidRDefault="00974EC3" w:rsidP="00974EC3">
      <w:pPr>
        <w:pStyle w:val="ECVText"/>
        <w:rPr>
          <w:rFonts w:ascii="Times New Roman" w:hAnsi="Times New Roman" w:cs="Times New Roman"/>
        </w:rPr>
      </w:pPr>
    </w:p>
    <w:p w:rsidR="007D117B" w:rsidRDefault="00974EC3">
      <w:r>
        <w:t xml:space="preserve"> </w:t>
      </w:r>
    </w:p>
    <w:sectPr w:rsidR="007D117B" w:rsidSect="00C8579C">
      <w:headerReference w:type="default" r:id="rId14"/>
      <w:footerReference w:type="even" r:id="rId15"/>
      <w:footerReference w:type="default" r:id="rId16"/>
      <w:pgSz w:w="11906" w:h="16838"/>
      <w:pgMar w:top="1418" w:right="680" w:bottom="709" w:left="850" w:header="680" w:footer="62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A8E" w:rsidRDefault="00FF3A8E" w:rsidP="00D67DEF">
      <w:r>
        <w:separator/>
      </w:r>
    </w:p>
  </w:endnote>
  <w:endnote w:type="continuationSeparator" w:id="0">
    <w:p w:rsidR="00FF3A8E" w:rsidRDefault="00FF3A8E" w:rsidP="00D6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E0" w:rsidRDefault="00974EC3">
    <w:pPr>
      <w:pStyle w:val="Porat"/>
      <w:tabs>
        <w:tab w:val="clear" w:pos="10205"/>
        <w:tab w:val="left" w:pos="2835"/>
        <w:tab w:val="right" w:pos="10375"/>
      </w:tabs>
      <w:autoSpaceDE w:val="0"/>
    </w:pPr>
    <w:r w:rsidRPr="00B65DD8">
      <w:rPr>
        <w:rFonts w:ascii="ArialMT" w:eastAsia="ArialMT" w:hAnsi="ArialMT" w:cs="ArialMT"/>
        <w:sz w:val="14"/>
        <w:szCs w:val="14"/>
      </w:rPr>
      <w:t>01.10.2018</w:t>
    </w: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Europos </w:t>
    </w:r>
    <w:proofErr w:type="spellStart"/>
    <w:r>
      <w:rPr>
        <w:rFonts w:ascii="ArialMT" w:eastAsia="ArialMT" w:hAnsi="ArialMT" w:cs="ArialMT"/>
        <w:sz w:val="14"/>
        <w:szCs w:val="14"/>
      </w:rPr>
      <w:t>Sąjunga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 | http://europass.cedefop.europa.eu </w:t>
    </w: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>Puslapis</w:t>
    </w:r>
    <w:r w:rsidR="00146CA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46CA1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 w:rsidR="00146CA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/ </w:t>
    </w:r>
    <w:r w:rsidR="00146CA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46CA1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3</w:t>
    </w:r>
    <w:r w:rsidR="00146CA1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E0" w:rsidRDefault="00974EC3">
    <w:pPr>
      <w:pStyle w:val="Porat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01.10.2018</w:t>
    </w: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Europos </w:t>
    </w:r>
    <w:proofErr w:type="spellStart"/>
    <w:r>
      <w:rPr>
        <w:rFonts w:ascii="ArialMT" w:eastAsia="ArialMT" w:hAnsi="ArialMT" w:cs="ArialMT"/>
        <w:sz w:val="14"/>
        <w:szCs w:val="14"/>
      </w:rPr>
      <w:t>Sąjunga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2002-2018 | http://europass.cedefop.europa.eu </w:t>
    </w: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>Puslapis</w:t>
    </w:r>
    <w:r w:rsidR="00146CA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46CA1">
      <w:rPr>
        <w:rFonts w:eastAsia="ArialMT" w:cs="ArialMT"/>
        <w:sz w:val="14"/>
        <w:szCs w:val="14"/>
      </w:rPr>
      <w:fldChar w:fldCharType="separate"/>
    </w:r>
    <w:r w:rsidR="00D54837">
      <w:rPr>
        <w:rFonts w:eastAsia="ArialMT" w:cs="ArialMT"/>
        <w:noProof/>
        <w:sz w:val="14"/>
        <w:szCs w:val="14"/>
      </w:rPr>
      <w:t>1</w:t>
    </w:r>
    <w:r w:rsidR="00146CA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/ </w:t>
    </w:r>
    <w:r w:rsidR="00146CA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46CA1">
      <w:rPr>
        <w:rFonts w:eastAsia="ArialMT" w:cs="ArialMT"/>
        <w:sz w:val="14"/>
        <w:szCs w:val="14"/>
      </w:rPr>
      <w:fldChar w:fldCharType="separate"/>
    </w:r>
    <w:r w:rsidR="00D54837">
      <w:rPr>
        <w:rFonts w:eastAsia="ArialMT" w:cs="ArialMT"/>
        <w:noProof/>
        <w:sz w:val="14"/>
        <w:szCs w:val="14"/>
      </w:rPr>
      <w:t>3</w:t>
    </w:r>
    <w:r w:rsidR="00146CA1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A8E" w:rsidRDefault="00FF3A8E" w:rsidP="00D67DEF">
      <w:r>
        <w:separator/>
      </w:r>
    </w:p>
  </w:footnote>
  <w:footnote w:type="continuationSeparator" w:id="0">
    <w:p w:rsidR="00FF3A8E" w:rsidRDefault="00FF3A8E" w:rsidP="00D6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E0" w:rsidRDefault="00974EC3">
    <w:pPr>
      <w:pStyle w:val="ECVFirstPageParagraph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20" name="Paveikslėlis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proofErr w:type="spellStart"/>
    <w:r>
      <w:t>Gyvenimoaprašymas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3"/>
    <w:rsid w:val="00033BC2"/>
    <w:rsid w:val="000A6241"/>
    <w:rsid w:val="000D4CBF"/>
    <w:rsid w:val="00146CA1"/>
    <w:rsid w:val="001A143F"/>
    <w:rsid w:val="00487B1F"/>
    <w:rsid w:val="00651147"/>
    <w:rsid w:val="0074415B"/>
    <w:rsid w:val="007D117B"/>
    <w:rsid w:val="00974EC3"/>
    <w:rsid w:val="00B61788"/>
    <w:rsid w:val="00B8478C"/>
    <w:rsid w:val="00BF0BED"/>
    <w:rsid w:val="00C8579C"/>
    <w:rsid w:val="00D54837"/>
    <w:rsid w:val="00D67DEF"/>
    <w:rsid w:val="00DE2947"/>
    <w:rsid w:val="00E03166"/>
    <w:rsid w:val="00EB4A15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88EB"/>
  <w15:docId w15:val="{7E57C6B4-F0AC-4130-A1DA-8F1C0264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EC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ECVHeadingContactDetails">
    <w:name w:val="_ECV_HeadingContactDetails"/>
    <w:rsid w:val="00974EC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974EC3"/>
    <w:rPr>
      <w:rFonts w:ascii="Arial" w:hAnsi="Arial"/>
      <w:color w:val="3F3A38"/>
      <w:sz w:val="18"/>
      <w:szCs w:val="18"/>
      <w:shd w:val="clear" w:color="auto" w:fill="auto"/>
    </w:rPr>
  </w:style>
  <w:style w:type="character" w:styleId="Hipersaitas">
    <w:name w:val="Hyperlink"/>
    <w:rsid w:val="00974EC3"/>
    <w:rPr>
      <w:color w:val="000000"/>
      <w:u w:val="single"/>
    </w:rPr>
  </w:style>
  <w:style w:type="paragraph" w:customStyle="1" w:styleId="ECVLeftHeading">
    <w:name w:val="_ECV_LeftHeading"/>
    <w:basedOn w:val="prastasis"/>
    <w:rsid w:val="00974EC3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prastasis"/>
    <w:rsid w:val="00974EC3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74EC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74EC3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974EC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SubSectionHeading">
    <w:name w:val="_ECV_SubSectionHeading"/>
    <w:basedOn w:val="ECVRightColumn"/>
    <w:rsid w:val="00974EC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74EC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prastasis"/>
    <w:rsid w:val="00974EC3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Date">
    <w:name w:val="_ECV_Date"/>
    <w:basedOn w:val="ECVLeftHeading"/>
    <w:rsid w:val="00974EC3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974EC3"/>
    <w:pPr>
      <w:spacing w:before="23"/>
    </w:pPr>
    <w:rPr>
      <w:caps w:val="0"/>
    </w:rPr>
  </w:style>
  <w:style w:type="paragraph" w:styleId="Porat">
    <w:name w:val="footer"/>
    <w:basedOn w:val="prastasis"/>
    <w:link w:val="PoratDiagrama"/>
    <w:rsid w:val="00974EC3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oratDiagrama">
    <w:name w:val="Poraštė Diagrama"/>
    <w:basedOn w:val="Numatytasispastraiposriftas"/>
    <w:link w:val="Porat"/>
    <w:rsid w:val="00974EC3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974EC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74EC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974EC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74EC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prastasis"/>
    <w:rsid w:val="00974EC3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Pagrindinistekstas"/>
    <w:rsid w:val="00974EC3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974EC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74EC3"/>
    <w:pPr>
      <w:spacing w:before="57"/>
    </w:pPr>
  </w:style>
  <w:style w:type="paragraph" w:customStyle="1" w:styleId="ECVGenderRow">
    <w:name w:val="_ECV_GenderRow"/>
    <w:basedOn w:val="prastasis"/>
    <w:rsid w:val="00974EC3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prastasis"/>
    <w:rsid w:val="00974EC3"/>
  </w:style>
  <w:style w:type="paragraph" w:customStyle="1" w:styleId="ECVBlueBox">
    <w:name w:val="_ECV_BlueBox"/>
    <w:basedOn w:val="prastasis"/>
    <w:rsid w:val="00974EC3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customStyle="1" w:styleId="europass5fbulleted5flist">
    <w:name w:val="europass_5f_bulleted_5f_list"/>
    <w:basedOn w:val="EuropassSectionDetails"/>
    <w:rsid w:val="00974EC3"/>
  </w:style>
  <w:style w:type="paragraph" w:styleId="Sraopastraipa">
    <w:name w:val="List Paragraph"/>
    <w:basedOn w:val="prastasis"/>
    <w:uiPriority w:val="34"/>
    <w:qFormat/>
    <w:rsid w:val="00974EC3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74EC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74EC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4EC3"/>
    <w:rPr>
      <w:rFonts w:ascii="Tahoma" w:hAnsi="Tahoma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4EC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uropass.cedefop.europa.eu/lt/resources/digital-competenc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lt/resources/european-language-levels-ce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ulutetelsiai.l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3315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Kompiuteris</cp:lastModifiedBy>
  <cp:revision>2</cp:revision>
  <dcterms:created xsi:type="dcterms:W3CDTF">2019-08-07T07:21:00Z</dcterms:created>
  <dcterms:modified xsi:type="dcterms:W3CDTF">2019-08-07T07:21:00Z</dcterms:modified>
</cp:coreProperties>
</file>